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E1" w:rsidRPr="008D350A" w:rsidRDefault="00A254E1" w:rsidP="00A254E1">
      <w:pPr>
        <w:pStyle w:val="2"/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A46515" w:rsidRPr="00A77FBF">
        <w:rPr>
          <w:rStyle w:val="a4"/>
          <w:color w:val="000000"/>
          <w:sz w:val="28"/>
          <w:szCs w:val="28"/>
        </w:rPr>
        <w:t xml:space="preserve"> </w:t>
      </w:r>
      <w:r w:rsidRPr="00A77FBF">
        <w:rPr>
          <w:rStyle w:val="a4"/>
          <w:color w:val="000000"/>
          <w:sz w:val="28"/>
          <w:szCs w:val="28"/>
        </w:rPr>
        <w:t>«</w:t>
      </w:r>
      <w:r w:rsidRPr="00313D9C">
        <w:rPr>
          <w:bCs/>
          <w:sz w:val="28"/>
          <w:szCs w:val="28"/>
        </w:rPr>
        <w:t>Как сохранить здоровье ребенка в школе</w:t>
      </w:r>
      <w:r w:rsidRPr="00A77FBF">
        <w:rPr>
          <w:rStyle w:val="a4"/>
          <w:color w:val="000000"/>
          <w:sz w:val="28"/>
          <w:szCs w:val="28"/>
        </w:rPr>
        <w:t>»</w:t>
      </w:r>
      <w:r>
        <w:rPr>
          <w:rStyle w:val="a4"/>
          <w:color w:val="000000"/>
          <w:sz w:val="28"/>
          <w:szCs w:val="28"/>
        </w:rPr>
        <w:t>.</w:t>
      </w:r>
    </w:p>
    <w:p w:rsidR="00A254E1" w:rsidRDefault="00A254E1" w:rsidP="00A254E1">
      <w:pPr>
        <w:pStyle w:val="a3"/>
        <w:spacing w:before="0" w:beforeAutospacing="0" w:after="0" w:afterAutospacing="0" w:line="360" w:lineRule="auto"/>
        <w:jc w:val="right"/>
        <w:rPr>
          <w:bCs/>
          <w:i/>
          <w:sz w:val="10"/>
          <w:szCs w:val="28"/>
        </w:rPr>
      </w:pPr>
      <w:r w:rsidRPr="008D350A">
        <w:rPr>
          <w:bCs/>
          <w:i/>
          <w:sz w:val="28"/>
          <w:szCs w:val="28"/>
        </w:rPr>
        <w:t>МБОУ «Безруковская ООШ» (Новокузнецкий р-н, Кемеровская область</w:t>
      </w:r>
      <w:r>
        <w:rPr>
          <w:bCs/>
          <w:i/>
          <w:sz w:val="28"/>
          <w:szCs w:val="28"/>
        </w:rPr>
        <w:t>).</w:t>
      </w:r>
    </w:p>
    <w:p w:rsidR="00A254E1" w:rsidRPr="00B5419B" w:rsidRDefault="00A254E1" w:rsidP="00A254E1">
      <w:pPr>
        <w:pStyle w:val="a3"/>
        <w:spacing w:before="0" w:beforeAutospacing="0" w:after="0" w:afterAutospacing="0" w:line="360" w:lineRule="auto"/>
        <w:jc w:val="right"/>
        <w:rPr>
          <w:bCs/>
          <w:i/>
          <w:sz w:val="10"/>
          <w:szCs w:val="16"/>
        </w:rPr>
      </w:pPr>
    </w:p>
    <w:p w:rsidR="00A254E1" w:rsidRPr="001F2A1E" w:rsidRDefault="00A254E1" w:rsidP="00A254E1">
      <w:pPr>
        <w:pStyle w:val="a3"/>
        <w:spacing w:before="0" w:beforeAutospacing="0" w:after="0" w:afterAutospacing="0" w:line="360" w:lineRule="auto"/>
        <w:jc w:val="both"/>
        <w:rPr>
          <w:bCs/>
          <w:i/>
          <w:sz w:val="16"/>
          <w:szCs w:val="16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С</w:t>
      </w:r>
      <w:r w:rsidRPr="00BD4FA1">
        <w:rPr>
          <w:sz w:val="28"/>
          <w:szCs w:val="28"/>
        </w:rPr>
        <w:t>лова «здоровый образ жизни» слышны буквал</w:t>
      </w:r>
      <w:r>
        <w:rPr>
          <w:sz w:val="28"/>
          <w:szCs w:val="28"/>
        </w:rPr>
        <w:t xml:space="preserve">ьно на каждом шагу? </w:t>
      </w:r>
      <w:r w:rsidRPr="00BD4FA1">
        <w:rPr>
          <w:sz w:val="28"/>
          <w:szCs w:val="28"/>
        </w:rPr>
        <w:t>Сегодня эта тема интересует практически всех.</w:t>
      </w:r>
      <w:r w:rsidRPr="00BD4FA1">
        <w:rPr>
          <w:rStyle w:val="apple-converted-space"/>
          <w:b/>
          <w:bCs/>
          <w:sz w:val="28"/>
          <w:szCs w:val="28"/>
        </w:rPr>
        <w:t xml:space="preserve">  </w:t>
      </w:r>
      <w:r w:rsidRPr="00BD4FA1">
        <w:rPr>
          <w:sz w:val="28"/>
          <w:szCs w:val="28"/>
        </w:rPr>
        <w:t>На здоровье детей, как и на здоровье взрослых, влияют одни и те же факторы, но их влияние более выражено для неокрепшего организма. Дети сейчас больше «зашлакованы», чем взрослые, у детей слабее иммунная система. Болезни омолодились: мастопатией болеют девочки в 16л; об остеохондрозе дети знают и в 7 л.</w:t>
      </w:r>
    </w:p>
    <w:p w:rsidR="00A254E1" w:rsidRDefault="00A254E1" w:rsidP="00A254E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4FA1">
        <w:rPr>
          <w:sz w:val="28"/>
          <w:szCs w:val="28"/>
        </w:rPr>
        <w:t>Что надо сделать сегодня, чтобы будущие поколения были более здоровыми</w:t>
      </w:r>
      <w:r w:rsidRPr="00BD4FA1">
        <w:rPr>
          <w:color w:val="333333"/>
          <w:sz w:val="28"/>
          <w:szCs w:val="28"/>
        </w:rPr>
        <w:t>?</w:t>
      </w:r>
      <w:r w:rsidRPr="00BD4FA1">
        <w:rPr>
          <w:color w:val="000000"/>
          <w:sz w:val="28"/>
          <w:szCs w:val="28"/>
        </w:rPr>
        <w:t xml:space="preserve"> В </w:t>
      </w:r>
      <w:r w:rsidRPr="00AC798F">
        <w:rPr>
          <w:color w:val="000000"/>
          <w:sz w:val="28"/>
          <w:szCs w:val="28"/>
        </w:rPr>
        <w:t xml:space="preserve">нашей школе ведётся следующая работа: </w:t>
      </w:r>
      <w:r w:rsidRPr="00D3469A">
        <w:rPr>
          <w:bCs/>
          <w:color w:val="000000"/>
          <w:sz w:val="28"/>
          <w:szCs w:val="28"/>
        </w:rPr>
        <w:t>правильная здоровьесберегающая организация учебного процесса</w:t>
      </w:r>
      <w:r w:rsidRPr="00D3469A">
        <w:rPr>
          <w:color w:val="000000"/>
          <w:sz w:val="28"/>
          <w:szCs w:val="28"/>
        </w:rPr>
        <w:t>,</w:t>
      </w:r>
      <w:r w:rsidRPr="00D3469A">
        <w:rPr>
          <w:color w:val="000000"/>
          <w:sz w:val="27"/>
          <w:szCs w:val="27"/>
        </w:rPr>
        <w:t xml:space="preserve"> создание здоровой и безопасной среды;</w:t>
      </w:r>
      <w:r w:rsidRPr="00D346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формируется</w:t>
      </w:r>
      <w:r w:rsidRPr="00BD4FA1">
        <w:rPr>
          <w:color w:val="000000"/>
          <w:sz w:val="28"/>
          <w:szCs w:val="28"/>
        </w:rPr>
        <w:t xml:space="preserve"> понимание необходимости заботиться о своё здоровье, беречь его, учиться быть здоровым и вести здоровый образ жизни</w:t>
      </w:r>
      <w:r>
        <w:rPr>
          <w:color w:val="000000"/>
          <w:sz w:val="28"/>
          <w:szCs w:val="28"/>
        </w:rPr>
        <w:t>;</w:t>
      </w: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прививается</w:t>
      </w:r>
      <w:r w:rsidRPr="00BD4FA1">
        <w:rPr>
          <w:color w:val="000000"/>
          <w:sz w:val="28"/>
          <w:szCs w:val="28"/>
        </w:rPr>
        <w:t xml:space="preserve"> любовь к физкультурным занятиям</w:t>
      </w:r>
      <w:r>
        <w:rPr>
          <w:color w:val="000000"/>
          <w:sz w:val="28"/>
          <w:szCs w:val="28"/>
        </w:rPr>
        <w:t>;</w:t>
      </w: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повышается </w:t>
      </w:r>
      <w:r w:rsidRPr="00BD4FA1">
        <w:rPr>
          <w:color w:val="000000"/>
          <w:sz w:val="28"/>
          <w:szCs w:val="28"/>
        </w:rPr>
        <w:t>грамотность родителей в вопросах воспитания и укрепления здоровья детей</w:t>
      </w:r>
      <w:r>
        <w:rPr>
          <w:color w:val="000000"/>
          <w:sz w:val="28"/>
          <w:szCs w:val="28"/>
        </w:rPr>
        <w:t>;</w:t>
      </w: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организуются</w:t>
      </w:r>
      <w:r w:rsidRPr="00BD4FA1">
        <w:rPr>
          <w:color w:val="000000"/>
          <w:sz w:val="28"/>
          <w:szCs w:val="28"/>
        </w:rPr>
        <w:t xml:space="preserve"> мероприятия, направленные на повышение уровня знаний по формированию здорового образа жизни (классные часы, родительские собрания-диспуты, спортивные праздники, «Зарницы», малые олимпийские игры…)</w:t>
      </w:r>
      <w:r>
        <w:rPr>
          <w:color w:val="000000"/>
          <w:sz w:val="28"/>
          <w:szCs w:val="28"/>
        </w:rPr>
        <w:t>.</w:t>
      </w:r>
    </w:p>
    <w:p w:rsidR="00A254E1" w:rsidRPr="00AC798F" w:rsidRDefault="00A254E1" w:rsidP="00A254E1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Не остаются без внимания советы </w:t>
      </w:r>
      <w:r w:rsidRPr="002610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Доктора медицинских наук Владимира Базарного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[</w:t>
      </w:r>
      <w:r w:rsidRPr="001F2A1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].</w:t>
      </w:r>
      <w:r>
        <w:rPr>
          <w:rStyle w:val="apple-converted-space"/>
          <w:color w:val="000000"/>
          <w:sz w:val="20"/>
          <w:szCs w:val="20"/>
        </w:rPr>
        <w:t> </w:t>
      </w:r>
      <w:r w:rsidRPr="00E97453">
        <w:rPr>
          <w:color w:val="000000"/>
          <w:sz w:val="28"/>
          <w:szCs w:val="28"/>
        </w:rPr>
        <w:t xml:space="preserve">Например, в классе на половине парт стоят специальные конторки, часть урока дети за ними пишут и читают стоя. В классе на стенах, на доске много волнистых линий. Наш мозг устает от созерцания прямых линий, потому </w:t>
      </w:r>
      <w:r>
        <w:rPr>
          <w:color w:val="000000"/>
          <w:sz w:val="28"/>
          <w:szCs w:val="28"/>
        </w:rPr>
        <w:t>что в природе прямых линий нет. К</w:t>
      </w:r>
      <w:r w:rsidRPr="00E97453">
        <w:rPr>
          <w:color w:val="000000"/>
          <w:sz w:val="28"/>
          <w:szCs w:val="28"/>
        </w:rPr>
        <w:t>артинки,</w:t>
      </w:r>
      <w:r>
        <w:rPr>
          <w:color w:val="000000"/>
          <w:sz w:val="28"/>
          <w:szCs w:val="28"/>
        </w:rPr>
        <w:t xml:space="preserve"> необходимые для урока, развешиваются</w:t>
      </w:r>
      <w:r w:rsidRPr="00E97453">
        <w:rPr>
          <w:color w:val="000000"/>
          <w:sz w:val="28"/>
          <w:szCs w:val="28"/>
        </w:rPr>
        <w:t xml:space="preserve"> на доске не горизонтально, а волно</w:t>
      </w:r>
      <w:r w:rsidRPr="00E97453">
        <w:rPr>
          <w:color w:val="000000"/>
          <w:sz w:val="28"/>
          <w:szCs w:val="28"/>
        </w:rPr>
        <w:softHyphen/>
        <w:t>образно.</w:t>
      </w:r>
    </w:p>
    <w:p w:rsidR="00A254E1" w:rsidRPr="00313D9C" w:rsidRDefault="00A254E1" w:rsidP="00A254E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для родителей</w:t>
      </w:r>
      <w:r w:rsidRPr="00BD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13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сохранить здоровье ребенка в школе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254E1" w:rsidRPr="00BD4FA1" w:rsidRDefault="00A254E1" w:rsidP="00A254E1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D4FA1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Pr="00BD4FA1">
        <w:rPr>
          <w:bCs/>
          <w:color w:val="000000"/>
          <w:sz w:val="28"/>
          <w:szCs w:val="28"/>
        </w:rPr>
        <w:t>Полноценный</w:t>
      </w:r>
      <w:r w:rsidRPr="00BD4FA1">
        <w:rPr>
          <w:b/>
          <w:bCs/>
          <w:color w:val="000000"/>
          <w:sz w:val="28"/>
          <w:szCs w:val="28"/>
        </w:rPr>
        <w:t xml:space="preserve"> 9-ти часовой </w:t>
      </w:r>
      <w:r w:rsidRPr="00BD4FA1">
        <w:rPr>
          <w:b/>
          <w:bCs/>
          <w:color w:val="000000"/>
          <w:sz w:val="28"/>
          <w:szCs w:val="28"/>
          <w:u w:val="single"/>
        </w:rPr>
        <w:t>сон</w:t>
      </w:r>
      <w:r>
        <w:rPr>
          <w:color w:val="000000"/>
          <w:sz w:val="28"/>
          <w:szCs w:val="28"/>
        </w:rPr>
        <w:t xml:space="preserve"> делает</w:t>
      </w:r>
      <w:r w:rsidRPr="00313D9C">
        <w:rPr>
          <w:color w:val="000000"/>
          <w:sz w:val="28"/>
          <w:szCs w:val="28"/>
        </w:rPr>
        <w:t xml:space="preserve"> иммунитет ребенка крепким</w:t>
      </w:r>
      <w:r w:rsidRPr="00BD4FA1">
        <w:rPr>
          <w:color w:val="000000"/>
          <w:sz w:val="28"/>
          <w:szCs w:val="28"/>
        </w:rPr>
        <w:t xml:space="preserve"> и стойким. С </w:t>
      </w:r>
      <w:r w:rsidRPr="00313D9C">
        <w:rPr>
          <w:color w:val="000000"/>
          <w:sz w:val="28"/>
          <w:szCs w:val="28"/>
        </w:rPr>
        <w:t>дефицитом сна чаще болеют, хуже развиваются физически и умственно, чаще имеют неблагоприятные реакции на прививки. А все из-за телевизора и компьютера, поставле</w:t>
      </w:r>
      <w:r>
        <w:rPr>
          <w:color w:val="000000"/>
          <w:sz w:val="28"/>
          <w:szCs w:val="28"/>
        </w:rPr>
        <w:t>нных в их комнатах</w:t>
      </w:r>
      <w:r w:rsidRPr="00313D9C">
        <w:rPr>
          <w:color w:val="000000"/>
          <w:sz w:val="28"/>
          <w:szCs w:val="28"/>
        </w:rPr>
        <w:t>!</w:t>
      </w:r>
    </w:p>
    <w:p w:rsidR="00A254E1" w:rsidRPr="00DD649E" w:rsidRDefault="00A254E1" w:rsidP="00A254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Здоровое </w:t>
      </w:r>
      <w:r w:rsidRPr="00BD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питание</w:t>
      </w:r>
      <w:r w:rsidRPr="00BD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плюс витамины. </w:t>
      </w:r>
      <w:r w:rsidRPr="00BD4FA1">
        <w:rPr>
          <w:rFonts w:ascii="Times New Roman" w:hAnsi="Times New Roman" w:cs="Times New Roman"/>
          <w:color w:val="000000"/>
          <w:sz w:val="28"/>
          <w:szCs w:val="28"/>
        </w:rPr>
        <w:t>Недостаток йода в питании плохо влияет на развитие мозга и приводит к снижению интеллектуального уровня на 10–15%.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FA1">
        <w:rPr>
          <w:rFonts w:ascii="Times New Roman" w:hAnsi="Times New Roman" w:cs="Times New Roman"/>
          <w:sz w:val="28"/>
          <w:szCs w:val="28"/>
        </w:rPr>
        <w:t>Недостаток и несбалансированность жизненно необходимых питательных веще</w:t>
      </w:r>
      <w:proofErr w:type="gramStart"/>
      <w:r w:rsidRPr="00BD4FA1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BD4FA1">
        <w:rPr>
          <w:rFonts w:ascii="Times New Roman" w:hAnsi="Times New Roman" w:cs="Times New Roman"/>
          <w:sz w:val="28"/>
          <w:szCs w:val="28"/>
        </w:rPr>
        <w:t xml:space="preserve">особствует нежеланию учиться. У 90% детей в таких условиях мозг не может воспринимать и удерживать учебную информацию.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4FA1">
        <w:rPr>
          <w:rFonts w:ascii="Times New Roman" w:hAnsi="Times New Roman" w:cs="Times New Roman"/>
          <w:sz w:val="28"/>
          <w:szCs w:val="28"/>
        </w:rPr>
        <w:t>акапливается добавка Е-621 (глутамат натрия), усилитель вкуса</w:t>
      </w:r>
      <w:r w:rsidRPr="00DD649E">
        <w:rPr>
          <w:rFonts w:ascii="Times New Roman" w:hAnsi="Times New Roman" w:cs="Times New Roman"/>
          <w:sz w:val="28"/>
          <w:szCs w:val="28"/>
        </w:rPr>
        <w:t>, которая способствует изменениям в психике человека. У ребенка это выражено в гиперактивности, при этом управлять его моторикой становится просто невозможно.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49E">
        <w:rPr>
          <w:rFonts w:ascii="Times New Roman" w:hAnsi="Times New Roman" w:cs="Times New Roman"/>
          <w:sz w:val="28"/>
          <w:szCs w:val="28"/>
        </w:rPr>
        <w:t xml:space="preserve">На уроках такие дети крутятся, не сидят спокойно, получают бесконечные замечания от учителей. </w:t>
      </w:r>
    </w:p>
    <w:p w:rsidR="00A254E1" w:rsidRDefault="00A254E1" w:rsidP="00A254E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4FA1">
        <w:rPr>
          <w:rStyle w:val="a4"/>
          <w:color w:val="333333"/>
          <w:sz w:val="28"/>
          <w:szCs w:val="28"/>
        </w:rPr>
        <w:t>3.</w:t>
      </w:r>
      <w:r w:rsidRPr="00BD4FA1">
        <w:rPr>
          <w:b/>
          <w:bCs/>
          <w:color w:val="000000"/>
          <w:sz w:val="28"/>
          <w:szCs w:val="28"/>
        </w:rPr>
        <w:t xml:space="preserve"> Гигиена.</w:t>
      </w:r>
      <w:r w:rsidRPr="00BD4FA1">
        <w:rPr>
          <w:color w:val="000000"/>
          <w:sz w:val="28"/>
          <w:szCs w:val="28"/>
        </w:rPr>
        <w:t> </w:t>
      </w:r>
      <w:r w:rsidRPr="00313D9C">
        <w:rPr>
          <w:color w:val="000000"/>
          <w:sz w:val="28"/>
          <w:szCs w:val="28"/>
        </w:rPr>
        <w:t>Банальное мытье рук</w:t>
      </w:r>
      <w:r w:rsidRPr="00DD649E">
        <w:rPr>
          <w:color w:val="000000"/>
          <w:sz w:val="28"/>
          <w:szCs w:val="28"/>
        </w:rPr>
        <w:t xml:space="preserve"> </w:t>
      </w:r>
      <w:r w:rsidRPr="00313D9C">
        <w:rPr>
          <w:color w:val="000000"/>
          <w:sz w:val="28"/>
          <w:szCs w:val="28"/>
        </w:rPr>
        <w:t xml:space="preserve">мылом после улицы, перед едой, после каждого пользования туалетом </w:t>
      </w:r>
      <w:r>
        <w:rPr>
          <w:color w:val="000000"/>
          <w:sz w:val="28"/>
          <w:szCs w:val="28"/>
        </w:rPr>
        <w:t>(обеспечьте ребёнка</w:t>
      </w:r>
      <w:r w:rsidRPr="00313D9C">
        <w:rPr>
          <w:color w:val="000000"/>
          <w:sz w:val="28"/>
          <w:szCs w:val="28"/>
        </w:rPr>
        <w:t xml:space="preserve"> влажными антибактериальными салфетками</w:t>
      </w:r>
      <w:r>
        <w:rPr>
          <w:color w:val="000000"/>
          <w:sz w:val="28"/>
          <w:szCs w:val="28"/>
        </w:rPr>
        <w:t>)</w:t>
      </w:r>
      <w:r>
        <w:rPr>
          <w:rStyle w:val="a4"/>
          <w:color w:val="333333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313D9C">
        <w:rPr>
          <w:color w:val="000000"/>
          <w:sz w:val="28"/>
          <w:szCs w:val="28"/>
        </w:rPr>
        <w:t>олоскание ротовой и носовой полости помогут избавиться от вредоносных бактерий.</w:t>
      </w:r>
      <w:r w:rsidRPr="00BD4FA1">
        <w:rPr>
          <w:color w:val="000000"/>
          <w:sz w:val="28"/>
          <w:szCs w:val="28"/>
        </w:rPr>
        <w:t xml:space="preserve">  </w:t>
      </w:r>
    </w:p>
    <w:p w:rsidR="00A254E1" w:rsidRPr="00DD649E" w:rsidRDefault="00A254E1" w:rsidP="00A254E1">
      <w:pPr>
        <w:pStyle w:val="a3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BD4FA1">
        <w:rPr>
          <w:rStyle w:val="a4"/>
          <w:color w:val="333333"/>
          <w:sz w:val="28"/>
          <w:szCs w:val="28"/>
        </w:rPr>
        <w:t>4.</w:t>
      </w:r>
      <w:r w:rsidRPr="00BD4FA1">
        <w:rPr>
          <w:b/>
          <w:bCs/>
          <w:color w:val="000000"/>
          <w:sz w:val="28"/>
          <w:szCs w:val="28"/>
        </w:rPr>
        <w:t xml:space="preserve"> Занятия физкультурой</w:t>
      </w:r>
      <w:r>
        <w:rPr>
          <w:b/>
          <w:bCs/>
          <w:color w:val="000000"/>
          <w:sz w:val="28"/>
          <w:szCs w:val="28"/>
        </w:rPr>
        <w:t>,</w:t>
      </w:r>
      <w:r w:rsidRPr="00313D9C">
        <w:rPr>
          <w:color w:val="000000"/>
          <w:sz w:val="28"/>
          <w:szCs w:val="28"/>
        </w:rPr>
        <w:t xml:space="preserve"> активный образ жизни и закалива</w:t>
      </w:r>
      <w:r>
        <w:rPr>
          <w:color w:val="000000"/>
          <w:sz w:val="28"/>
          <w:szCs w:val="28"/>
        </w:rPr>
        <w:t xml:space="preserve">ние </w:t>
      </w:r>
      <w:r w:rsidRPr="00313D9C">
        <w:rPr>
          <w:color w:val="000000"/>
          <w:sz w:val="28"/>
          <w:szCs w:val="28"/>
        </w:rPr>
        <w:t>организм</w:t>
      </w:r>
      <w:r>
        <w:rPr>
          <w:color w:val="000000"/>
          <w:sz w:val="28"/>
          <w:szCs w:val="28"/>
        </w:rPr>
        <w:t>а. М</w:t>
      </w:r>
      <w:r w:rsidRPr="00313D9C">
        <w:rPr>
          <w:color w:val="000000"/>
          <w:sz w:val="28"/>
          <w:szCs w:val="28"/>
        </w:rPr>
        <w:t>алоподвижный образ жизни постепенно становится нормой существования для детей и взрослых. И даже если ребенок в силу своей активности двигается достаточно много, его движения однообразны и вовлекают не все группы мышц. В результате: проблемы со здоровьем, стойкие трудности в учебе (проблема концентр</w:t>
      </w:r>
      <w:r>
        <w:rPr>
          <w:color w:val="000000"/>
          <w:sz w:val="28"/>
          <w:szCs w:val="28"/>
        </w:rPr>
        <w:t>ации внимания и памяти,</w:t>
      </w:r>
      <w:r w:rsidRPr="00313D9C">
        <w:rPr>
          <w:color w:val="000000"/>
          <w:sz w:val="28"/>
          <w:szCs w:val="28"/>
        </w:rPr>
        <w:t xml:space="preserve"> запоминания материала и усидчивости на уроках, боязнь ответа у доски и т.д.). А ведь ребенку достаточно всего 10 минут активно подвигаться (зарядка, танцы, бег), чтобы результат не заставил себя ждать. Сделайте упражн</w:t>
      </w:r>
      <w:r>
        <w:rPr>
          <w:color w:val="000000"/>
          <w:sz w:val="28"/>
          <w:szCs w:val="28"/>
        </w:rPr>
        <w:t>ения вместе с ним, помогайте</w:t>
      </w:r>
      <w:r w:rsidRPr="00313D9C">
        <w:rPr>
          <w:color w:val="000000"/>
          <w:sz w:val="28"/>
          <w:szCs w:val="28"/>
        </w:rPr>
        <w:t xml:space="preserve"> и одобряйте</w:t>
      </w:r>
      <w:r>
        <w:rPr>
          <w:color w:val="000000"/>
          <w:sz w:val="28"/>
          <w:szCs w:val="28"/>
        </w:rPr>
        <w:t>.</w:t>
      </w:r>
    </w:p>
    <w:p w:rsidR="00A254E1" w:rsidRDefault="00A254E1" w:rsidP="00A254E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4FA1">
        <w:rPr>
          <w:rStyle w:val="a4"/>
          <w:color w:val="333333"/>
          <w:sz w:val="28"/>
          <w:szCs w:val="28"/>
        </w:rPr>
        <w:t>5.</w:t>
      </w:r>
      <w:r w:rsidRPr="00BD4FA1">
        <w:rPr>
          <w:b/>
          <w:bCs/>
          <w:color w:val="000000"/>
          <w:sz w:val="28"/>
          <w:szCs w:val="28"/>
        </w:rPr>
        <w:t xml:space="preserve"> Ранец</w:t>
      </w:r>
      <w:r>
        <w:rPr>
          <w:b/>
          <w:bCs/>
          <w:color w:val="000000"/>
          <w:sz w:val="28"/>
          <w:szCs w:val="28"/>
        </w:rPr>
        <w:t>,</w:t>
      </w:r>
      <w:r w:rsidRPr="00BD4FA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</w:t>
      </w:r>
      <w:r w:rsidRPr="00313D9C">
        <w:rPr>
          <w:color w:val="000000"/>
          <w:sz w:val="28"/>
          <w:szCs w:val="28"/>
        </w:rPr>
        <w:t>абитый до отказа</w:t>
      </w:r>
      <w:r w:rsidRPr="00BD4FA1">
        <w:rPr>
          <w:color w:val="000000"/>
          <w:sz w:val="28"/>
          <w:szCs w:val="28"/>
        </w:rPr>
        <w:t xml:space="preserve"> учебниками и тетрадями </w:t>
      </w:r>
      <w:r w:rsidRPr="00313D9C">
        <w:rPr>
          <w:color w:val="000000"/>
          <w:sz w:val="28"/>
          <w:szCs w:val="28"/>
        </w:rPr>
        <w:t xml:space="preserve"> заст</w:t>
      </w:r>
      <w:r>
        <w:rPr>
          <w:color w:val="000000"/>
          <w:sz w:val="28"/>
          <w:szCs w:val="28"/>
        </w:rPr>
        <w:t>авляет страдать</w:t>
      </w:r>
      <w:r w:rsidRPr="00313D9C">
        <w:rPr>
          <w:color w:val="000000"/>
          <w:sz w:val="28"/>
          <w:szCs w:val="28"/>
        </w:rPr>
        <w:t xml:space="preserve"> п</w:t>
      </w:r>
      <w:r w:rsidRPr="00BD4FA1">
        <w:rPr>
          <w:color w:val="000000"/>
          <w:sz w:val="28"/>
          <w:szCs w:val="28"/>
        </w:rPr>
        <w:t>озвоночник школьника.  В</w:t>
      </w:r>
      <w:r w:rsidRPr="00313D9C">
        <w:rPr>
          <w:color w:val="000000"/>
          <w:sz w:val="28"/>
          <w:szCs w:val="28"/>
        </w:rPr>
        <w:t>ес ранца должен быть</w:t>
      </w:r>
      <w:r w:rsidRPr="00BD4FA1">
        <w:rPr>
          <w:color w:val="000000"/>
          <w:sz w:val="28"/>
          <w:szCs w:val="28"/>
        </w:rPr>
        <w:t> </w:t>
      </w:r>
      <w:r w:rsidRPr="00BD4FA1">
        <w:rPr>
          <w:b/>
          <w:bCs/>
          <w:color w:val="000000"/>
          <w:sz w:val="28"/>
          <w:szCs w:val="28"/>
        </w:rPr>
        <w:t xml:space="preserve">не больше 15-20% веса </w:t>
      </w:r>
      <w:r w:rsidRPr="00BD4FA1">
        <w:rPr>
          <w:color w:val="000000"/>
          <w:sz w:val="28"/>
          <w:szCs w:val="28"/>
        </w:rPr>
        <w:t xml:space="preserve">ребенка (школьник -  30 кг, </w:t>
      </w:r>
      <w:r w:rsidRPr="00313D9C">
        <w:rPr>
          <w:color w:val="000000"/>
          <w:sz w:val="28"/>
          <w:szCs w:val="28"/>
        </w:rPr>
        <w:t>портфель должен быть не тяжелее 5-6 кг</w:t>
      </w:r>
      <w:r w:rsidRPr="00BD4FA1">
        <w:rPr>
          <w:color w:val="000000"/>
          <w:sz w:val="28"/>
          <w:szCs w:val="28"/>
        </w:rPr>
        <w:t>)</w:t>
      </w:r>
      <w:r w:rsidRPr="00313D9C">
        <w:rPr>
          <w:color w:val="000000"/>
          <w:sz w:val="28"/>
          <w:szCs w:val="28"/>
        </w:rPr>
        <w:t>.</w:t>
      </w:r>
    </w:p>
    <w:p w:rsidR="00A254E1" w:rsidRDefault="00A254E1" w:rsidP="00A254E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97453">
        <w:rPr>
          <w:color w:val="000000"/>
          <w:sz w:val="28"/>
          <w:szCs w:val="28"/>
        </w:rPr>
        <w:t>Век назад знания обновлялись каждые 30 лет. Сегодня только за один год обновляется 15% знаний. Ребенку придется учиться всю жизнь, и на эту учебу у него должно хватить здоровья.</w:t>
      </w:r>
    </w:p>
    <w:p w:rsidR="00A254E1" w:rsidRPr="001F2A1E" w:rsidRDefault="00A254E1" w:rsidP="00A254E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2A1E">
        <w:rPr>
          <w:color w:val="000000"/>
          <w:sz w:val="28"/>
          <w:szCs w:val="28"/>
        </w:rPr>
        <w:t>1.Информация о методике</w:t>
      </w:r>
      <w:r w:rsidRPr="001F2A1E">
        <w:rPr>
          <w:rStyle w:val="apple-converted-space"/>
          <w:color w:val="000000"/>
          <w:sz w:val="28"/>
          <w:szCs w:val="28"/>
        </w:rPr>
        <w:t> </w:t>
      </w:r>
      <w:r w:rsidRPr="001F2A1E">
        <w:rPr>
          <w:color w:val="000000"/>
          <w:sz w:val="28"/>
          <w:szCs w:val="28"/>
          <w:bdr w:val="none" w:sz="0" w:space="0" w:color="auto" w:frame="1"/>
        </w:rPr>
        <w:t xml:space="preserve">http://www. </w:t>
      </w:r>
      <w:proofErr w:type="spellStart"/>
      <w:r w:rsidRPr="001F2A1E">
        <w:rPr>
          <w:color w:val="000000"/>
          <w:sz w:val="28"/>
          <w:szCs w:val="28"/>
          <w:bdr w:val="none" w:sz="0" w:space="0" w:color="auto" w:frame="1"/>
        </w:rPr>
        <w:t>deti</w:t>
      </w:r>
      <w:proofErr w:type="spellEnd"/>
      <w:r w:rsidRPr="001F2A1E">
        <w:rPr>
          <w:color w:val="000000"/>
          <w:sz w:val="28"/>
          <w:szCs w:val="28"/>
          <w:bdr w:val="none" w:sz="0" w:space="0" w:color="auto" w:frame="1"/>
        </w:rPr>
        <w:t>. *****/p76aa1.html</w:t>
      </w:r>
    </w:p>
    <w:p w:rsidR="00740CD6" w:rsidRDefault="00740CD6"/>
    <w:sectPr w:rsidR="00740CD6" w:rsidSect="00A254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4E1"/>
    <w:rsid w:val="006A49E1"/>
    <w:rsid w:val="00740CD6"/>
    <w:rsid w:val="00A254E1"/>
    <w:rsid w:val="00A4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4E1"/>
  </w:style>
  <w:style w:type="character" w:styleId="a4">
    <w:name w:val="Strong"/>
    <w:basedOn w:val="a0"/>
    <w:uiPriority w:val="22"/>
    <w:qFormat/>
    <w:rsid w:val="00A254E1"/>
    <w:rPr>
      <w:b/>
      <w:bCs/>
    </w:rPr>
  </w:style>
  <w:style w:type="paragraph" w:customStyle="1" w:styleId="2">
    <w:name w:val="2"/>
    <w:basedOn w:val="a"/>
    <w:qFormat/>
    <w:rsid w:val="00A254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3369</Characters>
  <Application>Microsoft Office Word</Application>
  <DocSecurity>0</DocSecurity>
  <Lines>28</Lines>
  <Paragraphs>7</Paragraphs>
  <ScaleCrop>false</ScaleCrop>
  <Company>Computer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User</cp:lastModifiedBy>
  <cp:revision>3</cp:revision>
  <dcterms:created xsi:type="dcterms:W3CDTF">2018-01-09T07:36:00Z</dcterms:created>
  <dcterms:modified xsi:type="dcterms:W3CDTF">2023-01-14T08:31:00Z</dcterms:modified>
</cp:coreProperties>
</file>